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7"/>
        <w:gridCol w:w="4538"/>
      </w:tblGrid>
      <w:tr w:rsidR="00C01A7F" w:rsidRPr="00011D86" w:rsidTr="00306393">
        <w:trPr>
          <w:trHeight w:val="15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01A7F" w:rsidRPr="00011D86" w:rsidRDefault="00C01A7F" w:rsidP="00306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C01A7F" w:rsidRPr="00011D86" w:rsidRDefault="00C01A7F" w:rsidP="00306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C01A7F" w:rsidRPr="00011D86" w:rsidRDefault="00C01A7F" w:rsidP="00306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C01A7F" w:rsidRPr="00011D86" w:rsidRDefault="00C01A7F" w:rsidP="00306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>КЪЭБЭРДЭЙ-БАЛЪКЪЭР РЕСПУБЛИКЭМ И ЛЭСКЭН МУНИЦИПАЛЬНЭ КУЕЙМ ЩЫЩ ЕРОКЪУЭ КЪУАЖЭМ И Щ</w:t>
            </w:r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>ЫП</w:t>
            </w:r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>Э АДМИНИСТРАЦЭ</w:t>
            </w:r>
          </w:p>
          <w:p w:rsidR="00C01A7F" w:rsidRPr="00011D86" w:rsidRDefault="00C01A7F" w:rsidP="00306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1A7F" w:rsidRPr="00011D86" w:rsidRDefault="00DE4954" w:rsidP="00306393">
            <w:pPr>
              <w:tabs>
                <w:tab w:val="left" w:pos="5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object w:dxaOrig="1440" w:dyaOrig="1440">
                <v:group id="_x0000_s1026" style="position:absolute;left:0;text-align:left;margin-left:3.6pt;margin-top:3.7pt;width:60.6pt;height:74.25pt;z-index:251658240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5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622895523" r:id="rId6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01A7F" w:rsidRPr="00011D86" w:rsidRDefault="00C01A7F" w:rsidP="00306393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C01A7F" w:rsidRPr="00011D86" w:rsidRDefault="00C01A7F" w:rsidP="00306393">
            <w:pPr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C01A7F" w:rsidRPr="00011D86" w:rsidRDefault="00C01A7F" w:rsidP="00306393">
            <w:pPr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C01A7F" w:rsidRPr="00011D86" w:rsidRDefault="00C01A7F" w:rsidP="00306393">
            <w:pPr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C01A7F" w:rsidRPr="00011D86" w:rsidRDefault="00C01A7F" w:rsidP="00306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C01A7F" w:rsidRPr="00011D86" w:rsidRDefault="00C01A7F" w:rsidP="00306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C01A7F" w:rsidRPr="00011D86" w:rsidRDefault="00C01A7F" w:rsidP="00306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01A7F" w:rsidRPr="00011D86" w:rsidRDefault="00C01A7F" w:rsidP="00C01A7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11D86">
        <w:rPr>
          <w:rFonts w:ascii="Times New Roman" w:eastAsia="Times New Roman" w:hAnsi="Times New Roman"/>
          <w:b/>
          <w:sz w:val="20"/>
          <w:szCs w:val="20"/>
          <w:lang w:eastAsia="ru-RU"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C01A7F" w:rsidRPr="00011D86" w:rsidRDefault="00C01A7F" w:rsidP="00C01A7F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12"/>
          <w:szCs w:val="20"/>
          <w:lang w:eastAsia="ru-RU"/>
        </w:rPr>
      </w:pPr>
      <w:r w:rsidRPr="00011D8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E2F81" wp14:editId="40C1430D">
                <wp:simplePos x="0" y="0"/>
                <wp:positionH relativeFrom="column">
                  <wp:posOffset>-406400</wp:posOffset>
                </wp:positionH>
                <wp:positionV relativeFrom="paragraph">
                  <wp:posOffset>374650</wp:posOffset>
                </wp:positionV>
                <wp:extent cx="6464300" cy="0"/>
                <wp:effectExtent l="31750" t="34290" r="28575" b="3238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765F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pt,29.5pt" to="47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" strokeweight="4.5pt">
                <v:stroke linestyle="thickThin"/>
                <w10:wrap type="topAndBottom"/>
              </v:line>
            </w:pict>
          </mc:Fallback>
        </mc:AlternateContent>
      </w: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C01A7F" w:rsidRPr="00011D86" w:rsidTr="003063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1A7F" w:rsidRPr="00011D86" w:rsidRDefault="00C01A7F" w:rsidP="00306393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361370, КБР, </w:t>
            </w:r>
            <w:proofErr w:type="spellStart"/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>Лескенский</w:t>
            </w:r>
            <w:proofErr w:type="spellEnd"/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муниципальный </w:t>
            </w:r>
            <w:proofErr w:type="gramStart"/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район,   </w:t>
            </w:r>
            <w:proofErr w:type="gramEnd"/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                              </w:t>
            </w:r>
            <w:proofErr w:type="spellStart"/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>с.п</w:t>
            </w:r>
            <w:proofErr w:type="spellEnd"/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>Ерокко</w:t>
            </w:r>
            <w:proofErr w:type="spellEnd"/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, ул. </w:t>
            </w:r>
            <w:proofErr w:type="spellStart"/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>Масаева</w:t>
            </w:r>
            <w:proofErr w:type="spellEnd"/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, 55  </w:t>
            </w:r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www.</w:t>
            </w:r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adm-erokko.ru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1A7F" w:rsidRPr="00011D86" w:rsidRDefault="00C01A7F" w:rsidP="00306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>тел./факс. 8(86639) 9-91-33</w:t>
            </w:r>
          </w:p>
          <w:p w:rsidR="00C01A7F" w:rsidRPr="00011D86" w:rsidRDefault="00C01A7F" w:rsidP="00306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                       e-mail: </w:t>
            </w:r>
            <w:hyperlink r:id="rId7" w:history="1">
              <w:r w:rsidRPr="00011D86">
                <w:rPr>
                  <w:rFonts w:ascii="Times New Roman" w:eastAsia="Times New Roman" w:hAnsi="Times New Roman"/>
                  <w:b/>
                  <w:color w:val="0000FF"/>
                  <w:sz w:val="16"/>
                  <w:szCs w:val="16"/>
                  <w:u w:val="single"/>
                </w:rPr>
                <w:t>erokko@kbr.ru</w:t>
              </w:r>
            </w:hyperlink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DE4954" w:rsidRDefault="00DE4954" w:rsidP="00C01A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1A7F" w:rsidRPr="00011D86" w:rsidRDefault="00C01A7F" w:rsidP="00C01A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№</w:t>
      </w:r>
      <w:r w:rsidR="00DE4954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C01A7F" w:rsidRPr="00011D86" w:rsidRDefault="00C01A7F" w:rsidP="00C01A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УНАФЭ №</w:t>
      </w:r>
      <w:r w:rsidR="00DE4954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C01A7F" w:rsidRPr="00011D86" w:rsidRDefault="00C01A7F" w:rsidP="00C01A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БЕГИМИ №</w:t>
      </w:r>
      <w:r w:rsidR="00DE4954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E0003A" w:rsidRDefault="00E0003A" w:rsidP="00E0003A">
      <w:pPr>
        <w:spacing w:after="0"/>
        <w:jc w:val="both"/>
        <w:rPr>
          <w:rFonts w:ascii="Times New Roman" w:hAnsi="Times New Roman"/>
          <w:bCs/>
          <w:sz w:val="28"/>
        </w:rPr>
      </w:pPr>
    </w:p>
    <w:p w:rsidR="00E0003A" w:rsidRDefault="00DE4954" w:rsidP="00E0003A">
      <w:p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24.06.</w:t>
      </w:r>
      <w:r w:rsidR="00E0003A">
        <w:rPr>
          <w:rFonts w:ascii="Times New Roman" w:hAnsi="Times New Roman"/>
          <w:bCs/>
          <w:sz w:val="28"/>
        </w:rPr>
        <w:t xml:space="preserve">2019г.        </w:t>
      </w:r>
      <w:r>
        <w:rPr>
          <w:rFonts w:ascii="Times New Roman" w:hAnsi="Times New Roman"/>
          <w:bCs/>
          <w:sz w:val="28"/>
        </w:rPr>
        <w:t xml:space="preserve">             </w:t>
      </w:r>
      <w:r w:rsidR="00E0003A">
        <w:rPr>
          <w:rFonts w:ascii="Times New Roman" w:hAnsi="Times New Roman"/>
          <w:bCs/>
          <w:sz w:val="28"/>
        </w:rPr>
        <w:t xml:space="preserve">                                                                           </w:t>
      </w:r>
      <w:proofErr w:type="spellStart"/>
      <w:r w:rsidR="00E0003A">
        <w:rPr>
          <w:rFonts w:ascii="Times New Roman" w:hAnsi="Times New Roman"/>
          <w:bCs/>
          <w:sz w:val="28"/>
        </w:rPr>
        <w:t>с.п</w:t>
      </w:r>
      <w:proofErr w:type="spellEnd"/>
      <w:r w:rsidR="00E0003A">
        <w:rPr>
          <w:rFonts w:ascii="Times New Roman" w:hAnsi="Times New Roman"/>
          <w:bCs/>
          <w:sz w:val="28"/>
        </w:rPr>
        <w:t xml:space="preserve">. </w:t>
      </w:r>
      <w:proofErr w:type="spellStart"/>
      <w:r w:rsidR="00C01A7F">
        <w:rPr>
          <w:rFonts w:ascii="Times New Roman" w:hAnsi="Times New Roman"/>
          <w:bCs/>
          <w:sz w:val="28"/>
        </w:rPr>
        <w:t>Ерокко</w:t>
      </w:r>
      <w:proofErr w:type="spellEnd"/>
    </w:p>
    <w:p w:rsidR="00E0003A" w:rsidRDefault="00E0003A" w:rsidP="00E0003A">
      <w:pPr>
        <w:spacing w:after="0"/>
        <w:jc w:val="both"/>
        <w:rPr>
          <w:rFonts w:ascii="Times New Roman" w:hAnsi="Times New Roman"/>
          <w:bCs/>
          <w:sz w:val="28"/>
        </w:rPr>
      </w:pPr>
    </w:p>
    <w:p w:rsidR="00E0003A" w:rsidRPr="00C01A7F" w:rsidRDefault="00E0003A" w:rsidP="00C01A7F">
      <w:pPr>
        <w:rPr>
          <w:rFonts w:ascii="Times New Roman" w:hAnsi="Times New Roman"/>
          <w:b/>
          <w:sz w:val="28"/>
          <w:szCs w:val="28"/>
        </w:rPr>
      </w:pPr>
      <w:r w:rsidRPr="00C01A7F">
        <w:rPr>
          <w:rFonts w:ascii="Times New Roman" w:hAnsi="Times New Roman"/>
          <w:b/>
          <w:sz w:val="28"/>
          <w:szCs w:val="28"/>
        </w:rPr>
        <w:t>О порядке предоставления дополнительной социальной выплаты молодой семье – участнице подпрограммы при рождении (усыновлении) одного ребенка за счет средств муниципального образования для погашения части расходов, связанных с приобретением жилого помещения (созданием объекта индивидуального жилищного строительства)</w:t>
      </w:r>
    </w:p>
    <w:p w:rsidR="00E0003A" w:rsidRDefault="00E0003A" w:rsidP="00E0003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№1710, постановлением Правительства Кабардино-Балкарской Республики «О реализации в Кабардино-Балкарской Республике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от 29 декабря 2018 г. №273-ПП, местная администрация сельского поселения </w:t>
      </w:r>
      <w:proofErr w:type="spellStart"/>
      <w:r w:rsidR="00C01A7F">
        <w:rPr>
          <w:rFonts w:ascii="Times New Roman" w:hAnsi="Times New Roman"/>
          <w:sz w:val="28"/>
          <w:szCs w:val="28"/>
        </w:rPr>
        <w:t>Ерокко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Лескенского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КБР</w:t>
      </w:r>
      <w:r w:rsidR="00AE4DC0">
        <w:rPr>
          <w:rFonts w:ascii="Times New Roman" w:hAnsi="Times New Roman"/>
          <w:sz w:val="28"/>
          <w:szCs w:val="28"/>
        </w:rPr>
        <w:t xml:space="preserve"> </w:t>
      </w:r>
      <w:r w:rsidR="00AE4DC0" w:rsidRPr="00AE4DC0">
        <w:rPr>
          <w:rFonts w:ascii="Times New Roman" w:hAnsi="Times New Roman"/>
          <w:b/>
          <w:sz w:val="28"/>
          <w:szCs w:val="28"/>
        </w:rPr>
        <w:t>постановляет: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003A" w:rsidRDefault="00E0003A" w:rsidP="00E00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Порядок</w:t>
      </w:r>
      <w:r w:rsidR="00C01A7F">
        <w:rPr>
          <w:rFonts w:ascii="Times New Roman" w:hAnsi="Times New Roman"/>
          <w:sz w:val="28"/>
          <w:szCs w:val="28"/>
        </w:rPr>
        <w:t xml:space="preserve"> предоставления дополнительной </w:t>
      </w:r>
      <w:r>
        <w:rPr>
          <w:rFonts w:ascii="Times New Roman" w:hAnsi="Times New Roman"/>
          <w:sz w:val="28"/>
          <w:szCs w:val="28"/>
        </w:rPr>
        <w:t xml:space="preserve">социальной выплаты молодой семье – участнице </w:t>
      </w:r>
      <w:r w:rsidR="00C01A7F">
        <w:rPr>
          <w:rFonts w:ascii="Times New Roman" w:hAnsi="Times New Roman"/>
          <w:sz w:val="28"/>
          <w:szCs w:val="28"/>
        </w:rPr>
        <w:t xml:space="preserve">подпрограммы при рождении </w:t>
      </w:r>
      <w:r>
        <w:rPr>
          <w:rFonts w:ascii="Times New Roman" w:hAnsi="Times New Roman"/>
          <w:sz w:val="28"/>
          <w:szCs w:val="28"/>
        </w:rPr>
        <w:t>(усыновлении) одного ребенка за счет средств муниципального образования для погашения части расходов, связанных с приобретением жилого помещения (созданием объекта индивидуального жилищного строительства).</w:t>
      </w:r>
    </w:p>
    <w:p w:rsidR="00E0003A" w:rsidRDefault="00E0003A" w:rsidP="00E00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отдела </w:t>
      </w:r>
      <w:r w:rsidR="00C01A7F">
        <w:rPr>
          <w:rFonts w:ascii="Times New Roman" w:hAnsi="Times New Roman"/>
          <w:sz w:val="28"/>
          <w:szCs w:val="28"/>
        </w:rPr>
        <w:t xml:space="preserve">бухгалтерского </w:t>
      </w:r>
      <w:r>
        <w:rPr>
          <w:rFonts w:ascii="Times New Roman" w:hAnsi="Times New Roman"/>
          <w:sz w:val="28"/>
          <w:szCs w:val="28"/>
        </w:rPr>
        <w:t xml:space="preserve">учета местной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с.п.</w:t>
      </w:r>
      <w:r w:rsidR="00C01A7F">
        <w:rPr>
          <w:rFonts w:ascii="Times New Roman" w:hAnsi="Times New Roman"/>
          <w:sz w:val="28"/>
          <w:szCs w:val="28"/>
        </w:rPr>
        <w:t>Ерокко</w:t>
      </w:r>
      <w:proofErr w:type="spellEnd"/>
      <w:r w:rsidR="00C01A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формировании местного бюджета предусмотреть средства дополнительной социальной выплаты для погашения части расходов, </w:t>
      </w:r>
      <w:r>
        <w:rPr>
          <w:rFonts w:ascii="Times New Roman" w:hAnsi="Times New Roman"/>
          <w:sz w:val="28"/>
          <w:szCs w:val="28"/>
        </w:rPr>
        <w:lastRenderedPageBreak/>
        <w:t>связанных с приобретением жилого помещения (созданием объекта индивидуального жилищного строительства).</w:t>
      </w:r>
    </w:p>
    <w:p w:rsidR="00E0003A" w:rsidRDefault="00E0003A" w:rsidP="00E0003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местной администрации сельского поселения </w:t>
      </w:r>
      <w:proofErr w:type="spellStart"/>
      <w:r w:rsidR="00C01A7F">
        <w:rPr>
          <w:rFonts w:ascii="Times New Roman" w:hAnsi="Times New Roman"/>
          <w:sz w:val="28"/>
          <w:szCs w:val="28"/>
        </w:rPr>
        <w:t>Ерокко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Лескен</w:t>
      </w:r>
      <w:r w:rsidR="00AE4DC0">
        <w:rPr>
          <w:rFonts w:ascii="Times New Roman" w:hAnsi="Times New Roman"/>
          <w:sz w:val="28"/>
          <w:szCs w:val="28"/>
        </w:rPr>
        <w:t>ского</w:t>
      </w:r>
      <w:proofErr w:type="spellEnd"/>
      <w:r w:rsidR="00AE4DC0">
        <w:rPr>
          <w:rFonts w:ascii="Times New Roman" w:hAnsi="Times New Roman"/>
          <w:sz w:val="28"/>
          <w:szCs w:val="28"/>
        </w:rPr>
        <w:t xml:space="preserve"> муниципального района №95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E4DC0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.12.2015г. «О порядке предоставления дополнительной социальной выплаты молодой семье – участнице подпр</w:t>
      </w:r>
      <w:r w:rsidR="00C01A7F">
        <w:rPr>
          <w:rFonts w:ascii="Times New Roman" w:hAnsi="Times New Roman"/>
          <w:sz w:val="28"/>
          <w:szCs w:val="28"/>
        </w:rPr>
        <w:t xml:space="preserve">ограммы при рождении </w:t>
      </w:r>
      <w:r>
        <w:rPr>
          <w:rFonts w:ascii="Times New Roman" w:hAnsi="Times New Roman"/>
          <w:sz w:val="28"/>
          <w:szCs w:val="28"/>
        </w:rPr>
        <w:t>(усыновлении) одного ребенка за счет средств муниципального образования для погашения части расходов, связанных с приобретением жилого помещения (созданием объекта индивидуального жилищного строительства)»</w:t>
      </w:r>
    </w:p>
    <w:p w:rsidR="00E0003A" w:rsidRDefault="00E0003A" w:rsidP="00E00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bCs/>
          <w:sz w:val="28"/>
          <w:szCs w:val="28"/>
        </w:rPr>
        <w:t>нтроль за исполнением настоящего постановления оставляю за собой.</w:t>
      </w:r>
    </w:p>
    <w:p w:rsidR="00E0003A" w:rsidRDefault="00E0003A" w:rsidP="00E00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3A" w:rsidRDefault="00E0003A" w:rsidP="00E00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A7F" w:rsidRDefault="00C01A7F" w:rsidP="00C01A7F">
      <w:pPr>
        <w:spacing w:after="0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0003A">
        <w:rPr>
          <w:rFonts w:ascii="Times New Roman" w:hAnsi="Times New Roman"/>
          <w:sz w:val="28"/>
          <w:szCs w:val="28"/>
        </w:rPr>
        <w:t xml:space="preserve"> местной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003A" w:rsidRDefault="00C01A7F" w:rsidP="00C01A7F">
      <w:pPr>
        <w:spacing w:after="0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Ерокко</w:t>
      </w:r>
      <w:proofErr w:type="spellEnd"/>
      <w:r w:rsidR="00E0003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E0003A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А.З.Барсоков</w:t>
      </w:r>
      <w:proofErr w:type="spellEnd"/>
    </w:p>
    <w:p w:rsidR="00E0003A" w:rsidRDefault="00E0003A" w:rsidP="00E0003A">
      <w:pPr>
        <w:rPr>
          <w:rFonts w:ascii="Times New Roman" w:hAnsi="Times New Roman"/>
          <w:sz w:val="28"/>
          <w:szCs w:val="28"/>
        </w:rPr>
      </w:pPr>
    </w:p>
    <w:p w:rsidR="00E0003A" w:rsidRDefault="00E0003A" w:rsidP="00E0003A">
      <w:pPr>
        <w:rPr>
          <w:rFonts w:ascii="Times New Roman" w:hAnsi="Times New Roman"/>
          <w:sz w:val="28"/>
          <w:szCs w:val="28"/>
        </w:rPr>
      </w:pPr>
    </w:p>
    <w:p w:rsidR="00E0003A" w:rsidRDefault="00E0003A" w:rsidP="00E0003A">
      <w:pPr>
        <w:rPr>
          <w:rFonts w:ascii="Times New Roman" w:hAnsi="Times New Roman"/>
          <w:sz w:val="28"/>
          <w:szCs w:val="28"/>
        </w:rPr>
      </w:pPr>
    </w:p>
    <w:p w:rsidR="00E0003A" w:rsidRDefault="00E0003A" w:rsidP="00E0003A">
      <w:pPr>
        <w:rPr>
          <w:rFonts w:ascii="Times New Roman" w:hAnsi="Times New Roman"/>
          <w:sz w:val="28"/>
          <w:szCs w:val="28"/>
        </w:rPr>
      </w:pPr>
    </w:p>
    <w:p w:rsidR="00E0003A" w:rsidRDefault="00E0003A" w:rsidP="00E0003A">
      <w:pPr>
        <w:rPr>
          <w:rFonts w:ascii="Times New Roman" w:hAnsi="Times New Roman"/>
          <w:sz w:val="28"/>
          <w:szCs w:val="28"/>
        </w:rPr>
      </w:pPr>
    </w:p>
    <w:p w:rsidR="00E0003A" w:rsidRDefault="00E0003A" w:rsidP="00E0003A">
      <w:pPr>
        <w:rPr>
          <w:rFonts w:ascii="Times New Roman" w:hAnsi="Times New Roman"/>
          <w:sz w:val="28"/>
          <w:szCs w:val="28"/>
        </w:rPr>
      </w:pPr>
    </w:p>
    <w:p w:rsidR="00E0003A" w:rsidRDefault="00E0003A" w:rsidP="00E0003A">
      <w:pPr>
        <w:rPr>
          <w:rFonts w:ascii="Times New Roman" w:hAnsi="Times New Roman"/>
          <w:sz w:val="28"/>
          <w:szCs w:val="28"/>
        </w:rPr>
      </w:pPr>
    </w:p>
    <w:p w:rsidR="00E0003A" w:rsidRDefault="00E0003A" w:rsidP="00E0003A">
      <w:pPr>
        <w:rPr>
          <w:rFonts w:ascii="Times New Roman" w:hAnsi="Times New Roman"/>
          <w:sz w:val="28"/>
          <w:szCs w:val="28"/>
        </w:rPr>
      </w:pPr>
    </w:p>
    <w:p w:rsidR="00E0003A" w:rsidRDefault="00E0003A" w:rsidP="00E0003A">
      <w:pPr>
        <w:rPr>
          <w:rFonts w:ascii="Times New Roman" w:hAnsi="Times New Roman"/>
          <w:sz w:val="28"/>
          <w:szCs w:val="28"/>
        </w:rPr>
      </w:pPr>
    </w:p>
    <w:p w:rsidR="00E0003A" w:rsidRDefault="00E0003A" w:rsidP="00E0003A">
      <w:pPr>
        <w:rPr>
          <w:rFonts w:ascii="Times New Roman" w:hAnsi="Times New Roman"/>
          <w:sz w:val="28"/>
          <w:szCs w:val="28"/>
        </w:rPr>
      </w:pPr>
    </w:p>
    <w:p w:rsidR="00E0003A" w:rsidRDefault="00E0003A" w:rsidP="00E0003A">
      <w:pPr>
        <w:rPr>
          <w:rFonts w:ascii="Times New Roman" w:hAnsi="Times New Roman"/>
          <w:sz w:val="28"/>
          <w:szCs w:val="28"/>
        </w:rPr>
      </w:pPr>
    </w:p>
    <w:p w:rsidR="00E0003A" w:rsidRDefault="00E0003A" w:rsidP="00E0003A">
      <w:pPr>
        <w:rPr>
          <w:rFonts w:ascii="Times New Roman" w:hAnsi="Times New Roman"/>
          <w:sz w:val="28"/>
          <w:szCs w:val="28"/>
        </w:rPr>
      </w:pPr>
    </w:p>
    <w:p w:rsidR="005D256B" w:rsidRDefault="005D256B" w:rsidP="00E0003A">
      <w:pPr>
        <w:rPr>
          <w:rFonts w:ascii="Times New Roman" w:hAnsi="Times New Roman"/>
          <w:sz w:val="28"/>
          <w:szCs w:val="28"/>
        </w:rPr>
      </w:pPr>
    </w:p>
    <w:p w:rsidR="005D256B" w:rsidRDefault="005D256B" w:rsidP="00E0003A">
      <w:pPr>
        <w:rPr>
          <w:rFonts w:ascii="Times New Roman" w:hAnsi="Times New Roman"/>
          <w:sz w:val="28"/>
          <w:szCs w:val="28"/>
        </w:rPr>
      </w:pPr>
    </w:p>
    <w:p w:rsidR="005D256B" w:rsidRDefault="005D256B" w:rsidP="00E0003A">
      <w:pPr>
        <w:rPr>
          <w:rFonts w:ascii="Times New Roman" w:hAnsi="Times New Roman"/>
          <w:sz w:val="28"/>
          <w:szCs w:val="28"/>
        </w:rPr>
      </w:pPr>
    </w:p>
    <w:p w:rsidR="005D256B" w:rsidRDefault="005D256B" w:rsidP="00E0003A">
      <w:pPr>
        <w:rPr>
          <w:rFonts w:ascii="Times New Roman" w:hAnsi="Times New Roman"/>
          <w:sz w:val="28"/>
          <w:szCs w:val="28"/>
        </w:rPr>
      </w:pPr>
    </w:p>
    <w:p w:rsidR="00AE4DC0" w:rsidRPr="00AE4DC0" w:rsidRDefault="005D256B" w:rsidP="00AE4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D256B">
        <w:rPr>
          <w:rFonts w:ascii="Times New Roman" w:eastAsia="Times New Roman" w:hAnsi="Times New Roman"/>
          <w:lang w:eastAsia="ru-RU"/>
        </w:rPr>
        <w:lastRenderedPageBreak/>
        <w:t>Утвержден</w:t>
      </w:r>
    </w:p>
    <w:p w:rsidR="00AE4DC0" w:rsidRPr="00AE4DC0" w:rsidRDefault="00AE4DC0" w:rsidP="00AE4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E4DC0">
        <w:rPr>
          <w:rFonts w:ascii="Times New Roman" w:eastAsia="Times New Roman" w:hAnsi="Times New Roman"/>
          <w:lang w:eastAsia="ru-RU"/>
        </w:rPr>
        <w:t>постановлением администрации</w:t>
      </w:r>
    </w:p>
    <w:p w:rsidR="00AE4DC0" w:rsidRPr="00AE4DC0" w:rsidRDefault="00AE4DC0" w:rsidP="00AE4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E4DC0">
        <w:rPr>
          <w:rFonts w:ascii="Times New Roman" w:eastAsia="Times New Roman" w:hAnsi="Times New Roman"/>
          <w:lang w:eastAsia="ru-RU"/>
        </w:rPr>
        <w:t xml:space="preserve">сельского поселения </w:t>
      </w:r>
      <w:proofErr w:type="spellStart"/>
      <w:r w:rsidRPr="00AE4DC0">
        <w:rPr>
          <w:rFonts w:ascii="Times New Roman" w:eastAsia="Times New Roman" w:hAnsi="Times New Roman"/>
          <w:lang w:eastAsia="ru-RU"/>
        </w:rPr>
        <w:t>Ерокко</w:t>
      </w:r>
      <w:proofErr w:type="spellEnd"/>
    </w:p>
    <w:p w:rsidR="00AE4DC0" w:rsidRPr="00AE4DC0" w:rsidRDefault="005D256B" w:rsidP="00AE4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</w:t>
      </w:r>
      <w:r w:rsidR="00DE4954">
        <w:rPr>
          <w:rFonts w:ascii="Times New Roman" w:eastAsia="Times New Roman" w:hAnsi="Times New Roman"/>
          <w:lang w:eastAsia="ru-RU"/>
        </w:rPr>
        <w:t>24.06.2019 № 6</w:t>
      </w:r>
      <w:bookmarkStart w:id="0" w:name="_GoBack"/>
      <w:bookmarkEnd w:id="0"/>
    </w:p>
    <w:p w:rsidR="00E0003A" w:rsidRDefault="00E0003A" w:rsidP="00AE4DC0">
      <w:pPr>
        <w:rPr>
          <w:rFonts w:ascii="Times New Roman" w:hAnsi="Times New Roman"/>
          <w:sz w:val="28"/>
          <w:szCs w:val="28"/>
        </w:rPr>
      </w:pPr>
    </w:p>
    <w:p w:rsidR="00E0003A" w:rsidRDefault="00E0003A" w:rsidP="00E000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E0003A" w:rsidRDefault="00E0003A" w:rsidP="00E000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дополнительной социальной выплаты молодой семье – участ</w:t>
      </w:r>
      <w:r w:rsidR="00AE4DC0">
        <w:rPr>
          <w:rFonts w:ascii="Times New Roman" w:hAnsi="Times New Roman"/>
          <w:sz w:val="28"/>
          <w:szCs w:val="28"/>
        </w:rPr>
        <w:t xml:space="preserve">нице подпрограммы при рождении </w:t>
      </w:r>
      <w:r>
        <w:rPr>
          <w:rFonts w:ascii="Times New Roman" w:hAnsi="Times New Roman"/>
          <w:sz w:val="28"/>
          <w:szCs w:val="28"/>
        </w:rPr>
        <w:t>(усыновлении) одного ребенка за счет средств муниципального образования для погашения части расходов, связанных с приобретением жилого помещения (созданием объекта индивидуального жилищного строительства)</w:t>
      </w:r>
    </w:p>
    <w:p w:rsidR="00E0003A" w:rsidRDefault="00E0003A" w:rsidP="00E0003A">
      <w:pPr>
        <w:jc w:val="center"/>
        <w:rPr>
          <w:rFonts w:ascii="Times New Roman" w:hAnsi="Times New Roman"/>
          <w:sz w:val="28"/>
          <w:szCs w:val="28"/>
        </w:rPr>
      </w:pPr>
    </w:p>
    <w:p w:rsidR="00E0003A" w:rsidRDefault="00E0003A" w:rsidP="00E0003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определяет механизм и условия признания молодой семьи нуждающейся в дополнительной социальной выплате, а также порядок предоставления дополнительной социальной выплаты молодой семье на приобретение жилья в рамках реализации 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Кабардино-Балкарской Республики  29 декабря 2018 г. №273-ПП.</w:t>
      </w:r>
    </w:p>
    <w:p w:rsidR="00E0003A" w:rsidRDefault="00E0003A" w:rsidP="00E0003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Условием для предоставления дополнительной субсидии является рождение (усыновление) одного ребенка у молодой семьи после утверждения списка молодых семей – претендентов на получение социальных выплат Правительства КБР.</w:t>
      </w:r>
    </w:p>
    <w:p w:rsidR="00E0003A" w:rsidRDefault="00E0003A" w:rsidP="00E0003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дополнительной субсидии молодая семья представляет в местную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с.п.</w:t>
      </w:r>
      <w:r w:rsidR="00C01A7F">
        <w:rPr>
          <w:rFonts w:ascii="Times New Roman" w:hAnsi="Times New Roman"/>
          <w:sz w:val="28"/>
          <w:szCs w:val="28"/>
        </w:rPr>
        <w:t>Ерокко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Лескенского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E0003A" w:rsidRDefault="00E0003A" w:rsidP="00E0003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в произвольной форме о предоставлении дополнительной социальной выплаты;</w:t>
      </w:r>
    </w:p>
    <w:p w:rsidR="00E0003A" w:rsidRDefault="00E0003A" w:rsidP="00E0003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свидетельства о рождении ребенка;</w:t>
      </w:r>
    </w:p>
    <w:p w:rsidR="00E0003A" w:rsidRDefault="00E0003A" w:rsidP="00E0003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договора купли-продажи приобретенного жилого помещения;</w:t>
      </w:r>
    </w:p>
    <w:p w:rsidR="00E0003A" w:rsidRDefault="00E0003A" w:rsidP="00E0003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-копия акта приема-передачи жилого помещения;</w:t>
      </w:r>
    </w:p>
    <w:p w:rsidR="00E0003A" w:rsidRDefault="00E0003A" w:rsidP="00E0003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свидетельства о регистрации права собственности;</w:t>
      </w:r>
    </w:p>
    <w:p w:rsidR="00E0003A" w:rsidRDefault="00E0003A" w:rsidP="00E0003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копия технического паспорта;</w:t>
      </w:r>
    </w:p>
    <w:p w:rsidR="00E0003A" w:rsidRDefault="00E0003A" w:rsidP="00E0003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реквизиты финансового лицевого счета заявителя.</w:t>
      </w:r>
    </w:p>
    <w:p w:rsidR="00E0003A" w:rsidRDefault="00E0003A" w:rsidP="00E0003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Жилищная комиссия местной администрации сельского поселения </w:t>
      </w:r>
      <w:proofErr w:type="spellStart"/>
      <w:r w:rsidR="00C01A7F">
        <w:rPr>
          <w:rFonts w:ascii="Times New Roman" w:hAnsi="Times New Roman"/>
          <w:sz w:val="28"/>
          <w:szCs w:val="28"/>
        </w:rPr>
        <w:t>Ерокко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Лескенского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района  КБР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«жилищная комиссия») организует работу по проверке содержащихся в представленных документах сведений в соответствии с пунктом 3 настоящего Порядка и течение 10 дней принимает решение о предоставлении субсидии либо отказе.</w:t>
      </w:r>
    </w:p>
    <w:p w:rsidR="00E0003A" w:rsidRDefault="00E0003A" w:rsidP="00E0003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Основанием для отказа в предоставлении молодой семье дополнительной социальной выплаты являются:</w:t>
      </w:r>
    </w:p>
    <w:p w:rsidR="00E0003A" w:rsidRDefault="00E0003A" w:rsidP="00E0003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молодой семьи требованиям, указанным в пункте 2 настоящего Порядка;</w:t>
      </w:r>
    </w:p>
    <w:p w:rsidR="00E0003A" w:rsidRDefault="00E0003A" w:rsidP="00E0003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непредставление или представление не в полном объеме документов, указанных в пункте 3 настоящего Порядка- недостоверность сведений, содержащихся в представленных документах.</w:t>
      </w:r>
    </w:p>
    <w:p w:rsidR="00E0003A" w:rsidRDefault="00E0003A" w:rsidP="00E0003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Повторное обращение с заявлением о предоставлении дополнительной социальной выплаты допускается после устранения оснований для отказа, предусмотренных в пункте 5 настоящего Порядка.</w:t>
      </w:r>
    </w:p>
    <w:p w:rsidR="00E0003A" w:rsidRDefault="00E0003A" w:rsidP="00E0003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течение 5-ти рабочих дней с момента принятия соответствующего решения, жилищная комиссия </w:t>
      </w:r>
      <w:proofErr w:type="spellStart"/>
      <w:r>
        <w:rPr>
          <w:rFonts w:ascii="Times New Roman" w:hAnsi="Times New Roman"/>
          <w:sz w:val="28"/>
          <w:szCs w:val="28"/>
        </w:rPr>
        <w:t>с.п.</w:t>
      </w:r>
      <w:r w:rsidR="00C01A7F">
        <w:rPr>
          <w:rFonts w:ascii="Times New Roman" w:hAnsi="Times New Roman"/>
          <w:sz w:val="28"/>
          <w:szCs w:val="28"/>
        </w:rPr>
        <w:t>Ерокко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Лескенского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уведомляет в письменном виде молодую семью о признании, либо об отказе в предоставлении дополнительной социальной выплаты.</w:t>
      </w:r>
    </w:p>
    <w:p w:rsidR="00E0003A" w:rsidRDefault="00E0003A" w:rsidP="00E0003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Размер дополнительной субсидии составлять 5 (пять) процентов расчетной (средней) стоимости жилься, исчисленной в соответствии с Правилами предоставления молодым семьям субсидий на приобретение жилья 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КБР от 29 декабря 2018 г. №273-ПП.</w:t>
      </w:r>
    </w:p>
    <w:p w:rsidR="00E0003A" w:rsidRDefault="00E0003A" w:rsidP="00E0003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Общая площадь приобретаемого жилого помещения не должна быть ниже утвержденной учетной нормы жилья (18м2) для постановки на учет по улучшению жилищных условий.</w:t>
      </w:r>
    </w:p>
    <w:p w:rsidR="00E0003A" w:rsidRDefault="00E0003A" w:rsidP="00E0003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 Дополнительная социальная выплата предоставляется молодой с</w:t>
      </w:r>
      <w:r w:rsidR="00AE4DC0">
        <w:rPr>
          <w:rFonts w:ascii="Times New Roman" w:hAnsi="Times New Roman"/>
          <w:sz w:val="28"/>
          <w:szCs w:val="28"/>
        </w:rPr>
        <w:t xml:space="preserve">емье на основании распоряжения </w:t>
      </w:r>
      <w:r>
        <w:rPr>
          <w:rFonts w:ascii="Times New Roman" w:hAnsi="Times New Roman"/>
          <w:sz w:val="28"/>
          <w:szCs w:val="28"/>
        </w:rPr>
        <w:t xml:space="preserve">Главы местной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с.п.</w:t>
      </w:r>
      <w:r w:rsidR="00C01A7F">
        <w:rPr>
          <w:rFonts w:ascii="Times New Roman" w:hAnsi="Times New Roman"/>
          <w:sz w:val="28"/>
          <w:szCs w:val="28"/>
        </w:rPr>
        <w:t>Ерокко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Лескенского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(основанием для осуществления дополнительной социальной выплаты молодой семье является протокол жилищной комиссии).</w:t>
      </w:r>
    </w:p>
    <w:p w:rsidR="00E0003A" w:rsidRDefault="00E0003A" w:rsidP="00E0003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Дополнительная социальная выплата считается предоставленной молодой семье с момента перечисления денежных средств на финансовый лицевой счет молодой семьи (копия платежного поручения по перечислению денежных средств приобщается к документам молодой семьи).</w:t>
      </w:r>
    </w:p>
    <w:p w:rsidR="00E0003A" w:rsidRDefault="00E0003A" w:rsidP="00E0003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47C8" w:rsidRDefault="009F47C8"/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317E9"/>
    <w:multiLevelType w:val="hybridMultilevel"/>
    <w:tmpl w:val="66680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E79A3"/>
    <w:multiLevelType w:val="hybridMultilevel"/>
    <w:tmpl w:val="CBA897CE"/>
    <w:lvl w:ilvl="0" w:tplc="F3022E4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3A"/>
    <w:rsid w:val="005D256B"/>
    <w:rsid w:val="009F47C8"/>
    <w:rsid w:val="00AE4DC0"/>
    <w:rsid w:val="00C01A7F"/>
    <w:rsid w:val="00DE4954"/>
    <w:rsid w:val="00E0003A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787B4E3-2428-4D51-BE15-1C5E5914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03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003A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/>
      <w:jc w:val="center"/>
      <w:outlineLvl w:val="0"/>
    </w:pPr>
    <w:rPr>
      <w:rFonts w:ascii="Times New Roman" w:eastAsia="Times New Roman" w:hAnsi="Times New Roman"/>
      <w:b/>
      <w:bCs/>
      <w:color w:val="000000"/>
      <w:spacing w:val="-16"/>
      <w:sz w:val="28"/>
      <w:szCs w:val="29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03A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x-none"/>
    </w:rPr>
  </w:style>
  <w:style w:type="paragraph" w:styleId="a3">
    <w:name w:val="Title"/>
    <w:basedOn w:val="a"/>
    <w:link w:val="a4"/>
    <w:qFormat/>
    <w:rsid w:val="00E000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00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erokko@k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5</cp:revision>
  <dcterms:created xsi:type="dcterms:W3CDTF">2019-05-27T08:33:00Z</dcterms:created>
  <dcterms:modified xsi:type="dcterms:W3CDTF">2019-06-24T11:32:00Z</dcterms:modified>
</cp:coreProperties>
</file>